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A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АДМИНИСТРАЦИЯ МАСЛЯНИНСКОГО РАЙОНА</w:t>
      </w: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НОВОСИ</w:t>
      </w:r>
      <w:r w:rsidR="005A5382">
        <w:rPr>
          <w:rFonts w:ascii="Times New Roman" w:hAnsi="Times New Roman" w:cs="Times New Roman"/>
          <w:b/>
          <w:sz w:val="32"/>
          <w:szCs w:val="32"/>
        </w:rPr>
        <w:t>Б</w:t>
      </w:r>
      <w:r w:rsidRPr="00356EDB">
        <w:rPr>
          <w:rFonts w:ascii="Times New Roman" w:hAnsi="Times New Roman" w:cs="Times New Roman"/>
          <w:b/>
          <w:sz w:val="32"/>
          <w:szCs w:val="32"/>
        </w:rPr>
        <w:t>ИРСКОЙ ОБЛАСТИ</w:t>
      </w: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6D0C" w:rsidRDefault="00786D0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Default="0022341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14FD" w:rsidRPr="00356E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2A">
        <w:rPr>
          <w:rFonts w:ascii="Times New Roman" w:hAnsi="Times New Roman" w:cs="Times New Roman"/>
          <w:sz w:val="28"/>
          <w:szCs w:val="28"/>
        </w:rPr>
        <w:t>25.10.</w:t>
      </w:r>
      <w:r w:rsidR="008C4254">
        <w:rPr>
          <w:rFonts w:ascii="Times New Roman" w:hAnsi="Times New Roman" w:cs="Times New Roman"/>
          <w:sz w:val="28"/>
          <w:szCs w:val="28"/>
        </w:rPr>
        <w:t>2019</w:t>
      </w:r>
      <w:r w:rsidR="00356E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014FD" w:rsidRPr="00356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56EDB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5B6500">
        <w:rPr>
          <w:rFonts w:ascii="Times New Roman" w:hAnsi="Times New Roman" w:cs="Times New Roman"/>
          <w:sz w:val="28"/>
          <w:szCs w:val="28"/>
        </w:rPr>
        <w:t xml:space="preserve"> </w:t>
      </w:r>
      <w:r w:rsidR="0053122A">
        <w:rPr>
          <w:rFonts w:ascii="Times New Roman" w:hAnsi="Times New Roman" w:cs="Times New Roman"/>
          <w:sz w:val="28"/>
          <w:szCs w:val="28"/>
        </w:rPr>
        <w:t>217-ра</w:t>
      </w:r>
    </w:p>
    <w:p w:rsidR="00356EDB" w:rsidRDefault="00356EDB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О </w:t>
      </w:r>
      <w:r w:rsidR="00223419">
        <w:rPr>
          <w:rFonts w:ascii="Times New Roman" w:hAnsi="Times New Roman" w:cs="Times New Roman"/>
          <w:sz w:val="28"/>
          <w:szCs w:val="28"/>
        </w:rPr>
        <w:t xml:space="preserve">проведении плановой проверки </w:t>
      </w:r>
    </w:p>
    <w:p w:rsidR="002014FD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D74C9">
        <w:rPr>
          <w:rFonts w:ascii="Times New Roman" w:hAnsi="Times New Roman" w:cs="Times New Roman"/>
          <w:sz w:val="28"/>
          <w:szCs w:val="28"/>
        </w:rPr>
        <w:t>казенном</w:t>
      </w:r>
      <w:r w:rsidR="00BA539B">
        <w:rPr>
          <w:rFonts w:ascii="Times New Roman" w:hAnsi="Times New Roman" w:cs="Times New Roman"/>
          <w:sz w:val="28"/>
          <w:szCs w:val="28"/>
        </w:rPr>
        <w:t xml:space="preserve"> </w:t>
      </w:r>
      <w:r w:rsidR="00FD74C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</w:p>
    <w:p w:rsidR="00111832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proofErr w:type="spellStart"/>
      <w:r w:rsidR="00FD74C9">
        <w:rPr>
          <w:rFonts w:ascii="Times New Roman" w:hAnsi="Times New Roman" w:cs="Times New Roman"/>
          <w:sz w:val="28"/>
          <w:szCs w:val="28"/>
        </w:rPr>
        <w:t>Чупинская</w:t>
      </w:r>
      <w:proofErr w:type="spellEnd"/>
      <w:r w:rsidR="00FD7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4C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FD74C9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</w:p>
    <w:p w:rsidR="001A1FFE" w:rsidRPr="00356EDB" w:rsidRDefault="00FD74C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A1FFE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</w:p>
    <w:p w:rsidR="003C0FFC" w:rsidRPr="00356EDB" w:rsidRDefault="003C0FF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08" w:rsidRPr="00356EDB" w:rsidRDefault="003C0FFC" w:rsidP="008D6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E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6A3B">
        <w:rPr>
          <w:rFonts w:ascii="Times New Roman" w:hAnsi="Times New Roman" w:cs="Times New Roman"/>
          <w:sz w:val="28"/>
          <w:szCs w:val="28"/>
        </w:rPr>
        <w:t xml:space="preserve">о ст.269.2 Бюджетного кодекса Российской Федерации,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356EDB">
        <w:rPr>
          <w:rFonts w:ascii="Times New Roman" w:hAnsi="Times New Roman" w:cs="Times New Roman"/>
          <w:sz w:val="28"/>
          <w:szCs w:val="28"/>
        </w:rPr>
        <w:t xml:space="preserve"> </w:t>
      </w:r>
      <w:r w:rsidR="008D6A3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Маслянинского района Новосибирской области от 13.06.2017 № 334-па «Об утверждении Порядка осуществления внутреннего муниципального финансового контроля в </w:t>
      </w:r>
      <w:proofErr w:type="spellStart"/>
      <w:r w:rsidR="008D6A3B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8D6A3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</w:t>
      </w:r>
      <w:r w:rsidR="008C4254">
        <w:rPr>
          <w:rFonts w:ascii="Times New Roman" w:hAnsi="Times New Roman" w:cs="Times New Roman"/>
          <w:sz w:val="28"/>
          <w:szCs w:val="28"/>
        </w:rPr>
        <w:t>,</w:t>
      </w:r>
      <w:r w:rsidR="008C4254" w:rsidRPr="008C4254">
        <w:rPr>
          <w:rFonts w:ascii="Times New Roman" w:hAnsi="Times New Roman" w:cs="Times New Roman"/>
          <w:sz w:val="28"/>
          <w:szCs w:val="28"/>
        </w:rPr>
        <w:t xml:space="preserve"> </w:t>
      </w:r>
      <w:r w:rsidR="008C4254">
        <w:rPr>
          <w:rFonts w:ascii="Times New Roman" w:hAnsi="Times New Roman" w:cs="Times New Roman"/>
          <w:sz w:val="28"/>
          <w:szCs w:val="28"/>
        </w:rPr>
        <w:t>в соответствии с планом контрольных мероприятий по осуществлению</w:t>
      </w:r>
      <w:proofErr w:type="gramEnd"/>
      <w:r w:rsidR="008C4254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администрации Маслянинского района на 2019 год, утвержденного Главой Маслянинского района 26.12.2018 г.</w:t>
      </w:r>
      <w:r w:rsidR="008015DA" w:rsidRPr="00356EDB">
        <w:rPr>
          <w:rFonts w:ascii="Times New Roman" w:hAnsi="Times New Roman" w:cs="Times New Roman"/>
          <w:sz w:val="28"/>
          <w:szCs w:val="28"/>
        </w:rPr>
        <w:t>:</w:t>
      </w:r>
    </w:p>
    <w:p w:rsidR="00BD4F08" w:rsidRPr="00356EDB" w:rsidRDefault="008D6A3B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F08" w:rsidRPr="00356E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356EDB">
        <w:rPr>
          <w:rFonts w:ascii="Times New Roman" w:hAnsi="Times New Roman" w:cs="Times New Roman"/>
          <w:sz w:val="28"/>
          <w:szCs w:val="28"/>
        </w:rPr>
        <w:t>администрации  Маслянинского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Воронковой С.Н.</w:t>
      </w:r>
      <w:r w:rsidR="00BA539B">
        <w:rPr>
          <w:rFonts w:ascii="Times New Roman" w:hAnsi="Times New Roman" w:cs="Times New Roman"/>
          <w:sz w:val="28"/>
          <w:szCs w:val="28"/>
        </w:rPr>
        <w:t xml:space="preserve"> провести плановую проверку в отношении </w:t>
      </w:r>
      <w:r w:rsidR="00FD74C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  <w:r w:rsidR="00111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C9">
        <w:rPr>
          <w:rFonts w:ascii="Times New Roman" w:hAnsi="Times New Roman" w:cs="Times New Roman"/>
          <w:sz w:val="28"/>
          <w:szCs w:val="28"/>
        </w:rPr>
        <w:t>Чупинская</w:t>
      </w:r>
      <w:proofErr w:type="spellEnd"/>
      <w:r w:rsidR="00FD74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  <w:r w:rsidR="00111832">
        <w:rPr>
          <w:rFonts w:ascii="Times New Roman" w:hAnsi="Times New Roman" w:cs="Times New Roman"/>
          <w:sz w:val="28"/>
          <w:szCs w:val="28"/>
        </w:rPr>
        <w:t xml:space="preserve"> школа Маслянинского района Новосибирской области</w:t>
      </w:r>
      <w:r w:rsidR="00BA539B">
        <w:rPr>
          <w:rFonts w:ascii="Times New Roman" w:hAnsi="Times New Roman" w:cs="Times New Roman"/>
          <w:sz w:val="28"/>
          <w:szCs w:val="28"/>
        </w:rPr>
        <w:t xml:space="preserve"> за период 2017-2018 гг.</w:t>
      </w:r>
      <w:r w:rsidR="00681E4E">
        <w:rPr>
          <w:rFonts w:ascii="Times New Roman" w:hAnsi="Times New Roman" w:cs="Times New Roman"/>
          <w:sz w:val="28"/>
          <w:szCs w:val="28"/>
        </w:rPr>
        <w:t xml:space="preserve"> с 0</w:t>
      </w:r>
      <w:r w:rsidR="00FD74C9">
        <w:rPr>
          <w:rFonts w:ascii="Times New Roman" w:hAnsi="Times New Roman" w:cs="Times New Roman"/>
          <w:sz w:val="28"/>
          <w:szCs w:val="28"/>
        </w:rPr>
        <w:t>1</w:t>
      </w:r>
      <w:r w:rsidR="00681E4E">
        <w:rPr>
          <w:rFonts w:ascii="Times New Roman" w:hAnsi="Times New Roman" w:cs="Times New Roman"/>
          <w:sz w:val="28"/>
          <w:szCs w:val="28"/>
        </w:rPr>
        <w:t>.</w:t>
      </w:r>
      <w:r w:rsidR="00FD74C9">
        <w:rPr>
          <w:rFonts w:ascii="Times New Roman" w:hAnsi="Times New Roman" w:cs="Times New Roman"/>
          <w:sz w:val="28"/>
          <w:szCs w:val="28"/>
        </w:rPr>
        <w:t>11</w:t>
      </w:r>
      <w:r w:rsidR="00111832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FD74C9">
        <w:rPr>
          <w:rFonts w:ascii="Times New Roman" w:hAnsi="Times New Roman" w:cs="Times New Roman"/>
          <w:sz w:val="28"/>
          <w:szCs w:val="28"/>
        </w:rPr>
        <w:t>29</w:t>
      </w:r>
      <w:r w:rsidR="00681E4E">
        <w:rPr>
          <w:rFonts w:ascii="Times New Roman" w:hAnsi="Times New Roman" w:cs="Times New Roman"/>
          <w:sz w:val="28"/>
          <w:szCs w:val="28"/>
        </w:rPr>
        <w:t>.</w:t>
      </w:r>
      <w:r w:rsidR="00FD74C9">
        <w:rPr>
          <w:rFonts w:ascii="Times New Roman" w:hAnsi="Times New Roman" w:cs="Times New Roman"/>
          <w:sz w:val="28"/>
          <w:szCs w:val="28"/>
        </w:rPr>
        <w:t>11</w:t>
      </w:r>
      <w:r w:rsidR="00681E4E">
        <w:rPr>
          <w:rFonts w:ascii="Times New Roman" w:hAnsi="Times New Roman" w:cs="Times New Roman"/>
          <w:sz w:val="28"/>
          <w:szCs w:val="28"/>
        </w:rPr>
        <w:t>.2019 г.</w:t>
      </w:r>
    </w:p>
    <w:p w:rsidR="00A25D79" w:rsidRPr="00356EDB" w:rsidRDefault="00BA539B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2. </w:t>
      </w:r>
      <w:r w:rsidR="008D6A3B">
        <w:rPr>
          <w:rFonts w:ascii="Times New Roman" w:hAnsi="Times New Roman" w:cs="Times New Roman"/>
          <w:sz w:val="28"/>
          <w:szCs w:val="28"/>
        </w:rPr>
        <w:t>Предметом проверки определить:</w:t>
      </w:r>
    </w:p>
    <w:p w:rsidR="00A25D79" w:rsidRPr="00356EDB" w:rsidRDefault="00BA539B" w:rsidP="00BA5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контрольных действий по определению законности совершенных в проверяемом периоде хозяйственных и финансовых операций, правильности их отражения в бухгалтерском учете и отчетности.</w:t>
      </w:r>
    </w:p>
    <w:p w:rsidR="00A25D79" w:rsidRPr="00356EDB" w:rsidRDefault="00681E4E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D0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786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6D0C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</w:t>
      </w:r>
      <w:r w:rsidR="008D6A3B">
        <w:rPr>
          <w:rFonts w:ascii="Times New Roman" w:hAnsi="Times New Roman" w:cs="Times New Roman"/>
          <w:sz w:val="28"/>
          <w:szCs w:val="28"/>
        </w:rPr>
        <w:t xml:space="preserve"> </w:t>
      </w:r>
      <w:r w:rsidR="00786D0C">
        <w:rPr>
          <w:rFonts w:ascii="Times New Roman" w:hAnsi="Times New Roman" w:cs="Times New Roman"/>
          <w:sz w:val="28"/>
          <w:szCs w:val="28"/>
        </w:rPr>
        <w:t>администрации</w:t>
      </w:r>
      <w:r w:rsidR="00786D0C" w:rsidRPr="00356EDB">
        <w:rPr>
          <w:rFonts w:ascii="Times New Roman" w:hAnsi="Times New Roman" w:cs="Times New Roman"/>
          <w:sz w:val="28"/>
          <w:szCs w:val="28"/>
        </w:rPr>
        <w:t xml:space="preserve"> </w:t>
      </w:r>
      <w:r w:rsidR="00786D0C">
        <w:rPr>
          <w:rFonts w:ascii="Times New Roman" w:hAnsi="Times New Roman" w:cs="Times New Roman"/>
          <w:sz w:val="28"/>
          <w:szCs w:val="28"/>
        </w:rPr>
        <w:t>Маслянинского района  Новосибирской области по организационно-финансовым вопросам</w:t>
      </w:r>
      <w:r w:rsidR="00624BD5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624BD5">
        <w:rPr>
          <w:rFonts w:ascii="Times New Roman" w:hAnsi="Times New Roman" w:cs="Times New Roman"/>
          <w:sz w:val="28"/>
          <w:szCs w:val="28"/>
        </w:rPr>
        <w:t>Ботяйкину</w:t>
      </w:r>
      <w:proofErr w:type="spellEnd"/>
      <w:r w:rsidR="00624BD5">
        <w:rPr>
          <w:rFonts w:ascii="Times New Roman" w:hAnsi="Times New Roman" w:cs="Times New Roman"/>
          <w:sz w:val="28"/>
          <w:szCs w:val="28"/>
        </w:rPr>
        <w:t>.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8D6A3B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5D79" w:rsidRPr="00356EDB">
        <w:rPr>
          <w:rFonts w:ascii="Times New Roman" w:hAnsi="Times New Roman" w:cs="Times New Roman"/>
          <w:sz w:val="28"/>
          <w:szCs w:val="28"/>
        </w:rPr>
        <w:t>лав</w:t>
      </w:r>
      <w:r w:rsidR="007B2869">
        <w:rPr>
          <w:rFonts w:ascii="Times New Roman" w:hAnsi="Times New Roman" w:cs="Times New Roman"/>
          <w:sz w:val="28"/>
          <w:szCs w:val="28"/>
        </w:rPr>
        <w:t>а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786D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832">
        <w:rPr>
          <w:rFonts w:ascii="Times New Roman" w:hAnsi="Times New Roman" w:cs="Times New Roman"/>
          <w:sz w:val="28"/>
          <w:szCs w:val="28"/>
        </w:rPr>
        <w:t>П.Г</w:t>
      </w:r>
      <w:r w:rsidR="008D6A3B">
        <w:rPr>
          <w:rFonts w:ascii="Times New Roman" w:hAnsi="Times New Roman" w:cs="Times New Roman"/>
          <w:sz w:val="28"/>
          <w:szCs w:val="28"/>
        </w:rPr>
        <w:t xml:space="preserve">. </w:t>
      </w:r>
      <w:r w:rsidR="00111832">
        <w:rPr>
          <w:rFonts w:ascii="Times New Roman" w:hAnsi="Times New Roman" w:cs="Times New Roman"/>
          <w:sz w:val="28"/>
          <w:szCs w:val="28"/>
        </w:rPr>
        <w:t>Прилепа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0C" w:rsidRDefault="00677D2D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Ботяйкина Е.А.</w:t>
      </w:r>
      <w:r w:rsidR="00B90BB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22-640</w:t>
      </w:r>
    </w:p>
    <w:p w:rsidR="00C0540D" w:rsidRPr="00B90BB3" w:rsidRDefault="00BA539B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Воронкова С</w:t>
      </w:r>
      <w:r w:rsidR="00A25D79">
        <w:rPr>
          <w:rFonts w:ascii="Times New Roman" w:hAnsi="Times New Roman" w:cs="Times New Roman"/>
          <w:sz w:val="16"/>
          <w:szCs w:val="16"/>
        </w:rPr>
        <w:t>.Н.23-807</w:t>
      </w:r>
      <w:r w:rsidR="00BD4F08">
        <w:rPr>
          <w:rFonts w:ascii="Times New Roman" w:hAnsi="Times New Roman" w:cs="Times New Roman"/>
          <w:sz w:val="24"/>
          <w:szCs w:val="24"/>
        </w:rPr>
        <w:tab/>
      </w:r>
      <w:r w:rsidR="00BD4F08">
        <w:rPr>
          <w:rFonts w:ascii="Times New Roman" w:hAnsi="Times New Roman" w:cs="Times New Roman"/>
          <w:sz w:val="24"/>
          <w:szCs w:val="24"/>
        </w:rPr>
        <w:tab/>
      </w:r>
      <w:r w:rsidR="00BD4F08">
        <w:rPr>
          <w:rFonts w:ascii="Times New Roman" w:hAnsi="Times New Roman" w:cs="Times New Roman"/>
          <w:sz w:val="24"/>
          <w:szCs w:val="24"/>
        </w:rPr>
        <w:tab/>
      </w:r>
    </w:p>
    <w:p w:rsidR="006D7498" w:rsidRDefault="00BD4F08" w:rsidP="00FD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D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98" w:rsidRPr="00E04901" w:rsidRDefault="006D7498" w:rsidP="00542F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D7498" w:rsidRPr="00E04901" w:rsidSect="002F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3E7"/>
    <w:multiLevelType w:val="hybridMultilevel"/>
    <w:tmpl w:val="6150958E"/>
    <w:lvl w:ilvl="0" w:tplc="5440A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14FD"/>
    <w:rsid w:val="000120B6"/>
    <w:rsid w:val="000F12C0"/>
    <w:rsid w:val="00111832"/>
    <w:rsid w:val="00134BF4"/>
    <w:rsid w:val="001A1FFE"/>
    <w:rsid w:val="002014FD"/>
    <w:rsid w:val="00214D1A"/>
    <w:rsid w:val="00223419"/>
    <w:rsid w:val="00262F57"/>
    <w:rsid w:val="002F029A"/>
    <w:rsid w:val="00356EDB"/>
    <w:rsid w:val="00394347"/>
    <w:rsid w:val="003A0AAA"/>
    <w:rsid w:val="003C0FFC"/>
    <w:rsid w:val="00404E81"/>
    <w:rsid w:val="00485565"/>
    <w:rsid w:val="004E734B"/>
    <w:rsid w:val="0053122A"/>
    <w:rsid w:val="00542F00"/>
    <w:rsid w:val="005A1F42"/>
    <w:rsid w:val="005A5382"/>
    <w:rsid w:val="005B6500"/>
    <w:rsid w:val="005D286C"/>
    <w:rsid w:val="0060143A"/>
    <w:rsid w:val="00603F8F"/>
    <w:rsid w:val="00615D9D"/>
    <w:rsid w:val="00624BD5"/>
    <w:rsid w:val="00630A79"/>
    <w:rsid w:val="00677D2D"/>
    <w:rsid w:val="00681E4E"/>
    <w:rsid w:val="006D7498"/>
    <w:rsid w:val="006F7E96"/>
    <w:rsid w:val="00766F66"/>
    <w:rsid w:val="00786D0C"/>
    <w:rsid w:val="007B2869"/>
    <w:rsid w:val="008015DA"/>
    <w:rsid w:val="00812BC3"/>
    <w:rsid w:val="00856BDA"/>
    <w:rsid w:val="008B40CC"/>
    <w:rsid w:val="008C4254"/>
    <w:rsid w:val="008C4C8A"/>
    <w:rsid w:val="008D6A3B"/>
    <w:rsid w:val="008E0035"/>
    <w:rsid w:val="009D17B0"/>
    <w:rsid w:val="00A25D79"/>
    <w:rsid w:val="00A85D20"/>
    <w:rsid w:val="00A9595E"/>
    <w:rsid w:val="00AC2A0C"/>
    <w:rsid w:val="00AE5E02"/>
    <w:rsid w:val="00B07D34"/>
    <w:rsid w:val="00B62784"/>
    <w:rsid w:val="00B90BB3"/>
    <w:rsid w:val="00BA539B"/>
    <w:rsid w:val="00BD4F08"/>
    <w:rsid w:val="00C0540D"/>
    <w:rsid w:val="00CA776C"/>
    <w:rsid w:val="00D84F88"/>
    <w:rsid w:val="00D90B69"/>
    <w:rsid w:val="00DD64EA"/>
    <w:rsid w:val="00E04901"/>
    <w:rsid w:val="00E32877"/>
    <w:rsid w:val="00F636E9"/>
    <w:rsid w:val="00F8001B"/>
    <w:rsid w:val="00F84C11"/>
    <w:rsid w:val="00FB0E5D"/>
    <w:rsid w:val="00FB3A13"/>
    <w:rsid w:val="00FD74C9"/>
    <w:rsid w:val="00FD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556E-D035-4FBF-8703-D5040294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Buh</cp:lastModifiedBy>
  <cp:revision>2</cp:revision>
  <cp:lastPrinted>2019-10-22T02:47:00Z</cp:lastPrinted>
  <dcterms:created xsi:type="dcterms:W3CDTF">2019-12-25T08:31:00Z</dcterms:created>
  <dcterms:modified xsi:type="dcterms:W3CDTF">2019-12-25T08:31:00Z</dcterms:modified>
</cp:coreProperties>
</file>